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08" w:rsidRDefault="00A66D08"/>
    <w:p w:rsidR="00861512" w:rsidRDefault="00861512"/>
    <w:p w:rsidR="00861512" w:rsidRDefault="00274610">
      <w:r w:rsidRPr="00274610">
        <w:drawing>
          <wp:inline distT="0" distB="0" distL="0" distR="0" wp14:anchorId="39BF1ADF" wp14:editId="340FAD32">
            <wp:extent cx="5760720" cy="814133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512" w:rsidRDefault="00861512"/>
    <w:p w:rsidR="00861512" w:rsidRDefault="00274610">
      <w:r w:rsidRPr="00274610">
        <w:drawing>
          <wp:inline distT="0" distB="0" distL="0" distR="0" wp14:anchorId="0E181840" wp14:editId="3FDE88BD">
            <wp:extent cx="5760720" cy="814133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2F0" w:rsidRDefault="00E452F0"/>
    <w:tbl>
      <w:tblPr>
        <w:tblW w:w="4898" w:type="pct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"/>
        <w:gridCol w:w="8903"/>
        <w:gridCol w:w="98"/>
      </w:tblGrid>
      <w:tr w:rsidR="00E452F0" w:rsidRPr="00E452F0" w:rsidTr="00CD70F2">
        <w:trPr>
          <w:gridBefore w:val="1"/>
          <w:wBefore w:w="116" w:type="dxa"/>
          <w:trHeight w:val="849"/>
        </w:trPr>
        <w:tc>
          <w:tcPr>
            <w:tcW w:w="10349" w:type="dxa"/>
            <w:gridSpan w:val="2"/>
            <w:tcBorders>
              <w:top w:val="nil"/>
              <w:left w:val="nil"/>
              <w:bottom w:val="single" w:sz="36" w:space="0" w:color="FFFFFF"/>
              <w:right w:val="nil"/>
            </w:tcBorders>
            <w:shd w:val="clear" w:color="auto" w:fill="775F55"/>
            <w:vAlign w:val="center"/>
          </w:tcPr>
          <w:p w:rsidR="00E452F0" w:rsidRPr="00E452F0" w:rsidRDefault="00E452F0" w:rsidP="00E452F0">
            <w:pPr>
              <w:spacing w:after="0" w:line="264" w:lineRule="auto"/>
              <w:jc w:val="center"/>
              <w:rPr>
                <w:rFonts w:ascii="Tw Cen MT" w:eastAsia="Times New Roman" w:hAnsi="Tw Cen MT" w:cs="Times New Roman"/>
                <w:color w:val="FFFFFF"/>
                <w:sz w:val="40"/>
                <w:szCs w:val="40"/>
              </w:rPr>
            </w:pPr>
            <w:r w:rsidRPr="00E452F0">
              <w:rPr>
                <w:rFonts w:ascii="Tw Cen MT" w:eastAsia="Times New Roman" w:hAnsi="Tw Cen MT" w:cs="Times New Roman"/>
                <w:color w:val="FFFFFF"/>
                <w:sz w:val="40"/>
                <w:szCs w:val="40"/>
              </w:rPr>
              <w:lastRenderedPageBreak/>
              <w:t>ALÁÍRÓ LAP</w:t>
            </w:r>
          </w:p>
        </w:tc>
      </w:tr>
      <w:tr w:rsidR="00E452F0" w:rsidRPr="00E452F0" w:rsidTr="00CD70F2">
        <w:trPr>
          <w:gridBefore w:val="1"/>
          <w:wBefore w:w="116" w:type="dxa"/>
          <w:trHeight w:val="188"/>
        </w:trPr>
        <w:tc>
          <w:tcPr>
            <w:tcW w:w="10349" w:type="dxa"/>
            <w:gridSpan w:val="2"/>
            <w:tcBorders>
              <w:top w:val="single" w:sz="36" w:space="0" w:color="FFFFFF"/>
              <w:left w:val="single" w:sz="36" w:space="0" w:color="FFFFFF"/>
              <w:bottom w:val="nil"/>
              <w:right w:val="nil"/>
            </w:tcBorders>
            <w:shd w:val="clear" w:color="auto" w:fill="94B6D2"/>
            <w:tcMar>
              <w:top w:w="29" w:type="dxa"/>
              <w:bottom w:w="29" w:type="dxa"/>
            </w:tcMar>
          </w:tcPr>
          <w:p w:rsidR="00E452F0" w:rsidRPr="00E452F0" w:rsidRDefault="00E452F0" w:rsidP="00E452F0">
            <w:pPr>
              <w:spacing w:after="180" w:line="264" w:lineRule="auto"/>
              <w:rPr>
                <w:rFonts w:ascii="Tw Cen MT" w:eastAsia="Times New Roman" w:hAnsi="Tw Cen MT" w:cs="Times New Roman"/>
                <w:sz w:val="23"/>
                <w:szCs w:val="23"/>
              </w:rPr>
            </w:pPr>
          </w:p>
        </w:tc>
      </w:tr>
      <w:tr w:rsidR="00E452F0" w:rsidRPr="00E452F0" w:rsidTr="00CD70F2">
        <w:trPr>
          <w:gridBefore w:val="1"/>
          <w:wBefore w:w="116" w:type="dxa"/>
          <w:trHeight w:val="3235"/>
        </w:trPr>
        <w:tc>
          <w:tcPr>
            <w:tcW w:w="10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115" w:type="dxa"/>
              <w:bottom w:w="0" w:type="dxa"/>
              <w:right w:w="115" w:type="dxa"/>
            </w:tcMar>
          </w:tcPr>
          <w:p w:rsidR="00E452F0" w:rsidRPr="00E452F0" w:rsidRDefault="00E452F0" w:rsidP="00E452F0">
            <w:pPr>
              <w:spacing w:after="0" w:line="360" w:lineRule="auto"/>
              <w:outlineLvl w:val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Előzetes Vizsgálati Dokumentáció</w:t>
            </w:r>
          </w:p>
          <w:p w:rsidR="00E452F0" w:rsidRPr="00E452F0" w:rsidRDefault="00E452F0" w:rsidP="00E452F0">
            <w:pPr>
              <w:spacing w:after="0" w:line="360" w:lineRule="auto"/>
              <w:outlineLvl w:val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Császár László egyéni vállalkozó</w:t>
            </w:r>
          </w:p>
          <w:p w:rsidR="00E452F0" w:rsidRPr="00E452F0" w:rsidRDefault="00E452F0" w:rsidP="00E452F0">
            <w:pPr>
              <w:spacing w:after="0" w:line="360" w:lineRule="auto"/>
              <w:outlineLvl w:val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9919 Csákánydoroszló, Fő út 27.</w:t>
            </w:r>
          </w:p>
          <w:p w:rsidR="00E452F0" w:rsidRPr="00E452F0" w:rsidRDefault="00E452F0" w:rsidP="00E452F0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>KÜJ szám: 102 217 523</w:t>
            </w:r>
          </w:p>
          <w:p w:rsidR="00E452F0" w:rsidRPr="00E452F0" w:rsidRDefault="00E452F0" w:rsidP="00E452F0">
            <w:pPr>
              <w:spacing w:after="0" w:line="36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  <w:p w:rsidR="00E452F0" w:rsidRPr="00E452F0" w:rsidRDefault="00E452F0" w:rsidP="00E452F0">
            <w:pPr>
              <w:spacing w:after="0" w:line="36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Csákánydoroszló, külterület 0196/35 hrsz-ú területen tervezett terepmélyedés inert hulladékkal történő feltöltése </w:t>
            </w:r>
          </w:p>
          <w:p w:rsidR="00E452F0" w:rsidRPr="00E452F0" w:rsidRDefault="00E452F0" w:rsidP="00E452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52F0" w:rsidRPr="00E452F0" w:rsidRDefault="00E452F0" w:rsidP="00E452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52F0" w:rsidRPr="00E452F0" w:rsidRDefault="00E452F0" w:rsidP="00E452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>NYILATKOZAT</w:t>
            </w:r>
          </w:p>
          <w:p w:rsidR="00E452F0" w:rsidRPr="00E452F0" w:rsidRDefault="00E452F0" w:rsidP="00E452F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52F0" w:rsidRPr="00E452F0" w:rsidRDefault="00E452F0" w:rsidP="00E452F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Én, </w:t>
            </w:r>
            <w:proofErr w:type="spellStart"/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>Lovasi</w:t>
            </w:r>
            <w:proofErr w:type="spellEnd"/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Katalin (Óbánya, </w:t>
            </w:r>
            <w:r w:rsidR="00274610">
              <w:rPr>
                <w:rFonts w:ascii="Times New Roman" w:eastAsia="Times New Roman" w:hAnsi="Times New Roman" w:cs="Times New Roman"/>
                <w:sz w:val="24"/>
                <w:szCs w:val="24"/>
              </w:rPr>
              <w:t>█████</w:t>
            </w:r>
            <w:bookmarkStart w:id="0" w:name="_GoBack"/>
            <w:bookmarkEnd w:id="0"/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>) aláírásommal tanúsítom a dokumentációban szereplő „talaj és víz” fejezetet elkészítését.</w:t>
            </w:r>
          </w:p>
          <w:p w:rsidR="00E452F0" w:rsidRPr="00E452F0" w:rsidRDefault="00E452F0" w:rsidP="00E452F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52F0" w:rsidRPr="00E452F0" w:rsidRDefault="00E452F0" w:rsidP="00E452F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>Szombathely, 2021. október 31.</w:t>
            </w:r>
          </w:p>
        </w:tc>
      </w:tr>
      <w:tr w:rsidR="00E452F0" w:rsidRPr="00E452F0" w:rsidTr="00CD70F2">
        <w:tblPrEx>
          <w:jc w:val="center"/>
          <w:tblInd w:w="0" w:type="dxa"/>
        </w:tblPrEx>
        <w:trPr>
          <w:gridAfter w:val="1"/>
          <w:wAfter w:w="114" w:type="dxa"/>
          <w:trHeight w:val="297"/>
          <w:jc w:val="center"/>
        </w:trPr>
        <w:tc>
          <w:tcPr>
            <w:tcW w:w="10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452F0" w:rsidRPr="00E452F0" w:rsidRDefault="00E452F0" w:rsidP="00E452F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52F0" w:rsidRPr="00E452F0" w:rsidRDefault="00E452F0" w:rsidP="00E452F0">
            <w:pPr>
              <w:spacing w:after="18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Szakértői jogosultság: </w:t>
            </w:r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>SZKV-1.1, SZKV-1.3, SZVV-3.1, SZVV-3.9, SZVV-3.10, VZ-KORL, SZÉM3</w:t>
            </w:r>
          </w:p>
          <w:p w:rsidR="00E452F0" w:rsidRPr="00E452F0" w:rsidRDefault="00E452F0" w:rsidP="00E452F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F0">
              <w:rPr>
                <w:rFonts w:ascii="Times New Roman" w:eastAsia="Times New Roman" w:hAnsi="Times New Roman" w:cs="Times New Roman"/>
                <w:sz w:val="24"/>
                <w:szCs w:val="24"/>
              </w:rPr>
              <w:t>Mérnök kamarai nyilvántartási szám: 02-0675</w:t>
            </w:r>
          </w:p>
        </w:tc>
      </w:tr>
    </w:tbl>
    <w:p w:rsidR="00E452F0" w:rsidRPr="00E452F0" w:rsidRDefault="00E452F0" w:rsidP="00E452F0">
      <w:pPr>
        <w:rPr>
          <w:rFonts w:ascii="Tw Cen MT" w:eastAsia="Times New Roman" w:hAnsi="Tw Cen MT" w:cs="Times New Roman"/>
          <w:sz w:val="23"/>
          <w:szCs w:val="23"/>
        </w:rPr>
      </w:pPr>
    </w:p>
    <w:p w:rsidR="00E452F0" w:rsidRPr="00E452F0" w:rsidRDefault="00E452F0" w:rsidP="00E452F0">
      <w:pPr>
        <w:ind w:left="5060"/>
        <w:rPr>
          <w:rFonts w:ascii="Tw Cen MT" w:eastAsia="Times New Roman" w:hAnsi="Tw Cen MT" w:cs="Times New Roman"/>
          <w:sz w:val="23"/>
          <w:szCs w:val="23"/>
        </w:rPr>
      </w:pPr>
      <w:r>
        <w:rPr>
          <w:rFonts w:ascii="Tw Cen MT" w:eastAsia="Times New Roman" w:hAnsi="Tw Cen MT" w:cs="Times New Roman"/>
          <w:noProof/>
          <w:sz w:val="23"/>
          <w:szCs w:val="23"/>
          <w:lang w:eastAsia="hu-HU"/>
        </w:rPr>
        <w:drawing>
          <wp:inline distT="0" distB="0" distL="0" distR="0">
            <wp:extent cx="1838325" cy="504825"/>
            <wp:effectExtent l="0" t="0" r="9525" b="9525"/>
            <wp:docPr id="1" name="Kép 1" descr="Aláírás - Lovasi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áírás - Lovasi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6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2F0" w:rsidRPr="00E452F0" w:rsidRDefault="00E452F0" w:rsidP="00E452F0">
      <w:pPr>
        <w:tabs>
          <w:tab w:val="center" w:pos="6521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E452F0">
        <w:rPr>
          <w:rFonts w:ascii="Tw Cen MT" w:eastAsia="Times New Roman" w:hAnsi="Tw Cen MT" w:cs="Times New Roman"/>
          <w:sz w:val="23"/>
          <w:szCs w:val="23"/>
        </w:rPr>
        <w:tab/>
      </w:r>
      <w:r w:rsidRPr="00E452F0">
        <w:rPr>
          <w:rFonts w:ascii="Times New Roman" w:eastAsia="Times New Roman" w:hAnsi="Times New Roman" w:cs="Times New Roman"/>
          <w:sz w:val="24"/>
          <w:szCs w:val="24"/>
        </w:rPr>
        <w:t>aláírás</w:t>
      </w:r>
    </w:p>
    <w:p w:rsidR="00E452F0" w:rsidRDefault="00E452F0"/>
    <w:sectPr w:rsidR="00E45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512"/>
    <w:rsid w:val="00274610"/>
    <w:rsid w:val="00861512"/>
    <w:rsid w:val="00A66D08"/>
    <w:rsid w:val="00E4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785AD-CD5C-49FE-9DB3-5957B95C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45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5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Kugler Szabolcs</cp:lastModifiedBy>
  <cp:revision>3</cp:revision>
  <dcterms:created xsi:type="dcterms:W3CDTF">2021-11-02T12:26:00Z</dcterms:created>
  <dcterms:modified xsi:type="dcterms:W3CDTF">2021-11-11T09:19:00Z</dcterms:modified>
</cp:coreProperties>
</file>